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AD" w:rsidRDefault="00C43AAD" w:rsidP="00C43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  <w:cs/>
        </w:rPr>
        <w:t>ฐานข้อมูลสภาพปัญหาน้ำเสียใน พื้นที่ขององค์การบริหารส่วนตำบลนาบอน</w:t>
      </w:r>
    </w:p>
    <w:p w:rsidR="00C43AAD" w:rsidRDefault="00FC6033" w:rsidP="00C43AA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:rsidR="00C43AAD" w:rsidRDefault="00C43AAD" w:rsidP="00C43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168" w:type="dxa"/>
        <w:tblInd w:w="-572" w:type="dxa"/>
        <w:tblLook w:val="04A0" w:firstRow="1" w:lastRow="0" w:firstColumn="1" w:lastColumn="0" w:noHBand="0" w:noVBand="1"/>
      </w:tblPr>
      <w:tblGrid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1"/>
        <w:gridCol w:w="925"/>
        <w:gridCol w:w="776"/>
      </w:tblGrid>
      <w:tr w:rsidR="00861543" w:rsidTr="000D60FD"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</w:tcPr>
          <w:p w:rsidR="00861543" w:rsidRDefault="008615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61543" w:rsidRDefault="008615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สาเหตุ/แหล่งที่มา น้ำเสีย</w:t>
            </w:r>
          </w:p>
        </w:tc>
        <w:tc>
          <w:tcPr>
            <w:tcW w:w="1176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861543" w:rsidRDefault="008615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พื้นที่ตรวจพบ หรือประสบปัญหา (จำนวนแห่งที่พบ)</w:t>
            </w:r>
          </w:p>
        </w:tc>
      </w:tr>
      <w:tr w:rsidR="00C43AAD" w:rsidTr="000D60FD"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vAlign w:val="center"/>
            <w:hideMark/>
          </w:tcPr>
          <w:p w:rsidR="00C43AAD" w:rsidRDefault="00C43A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EAADB" w:themeFill="accent5" w:themeFillTint="99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C43AAD" w:rsidRDefault="00C43A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C43AAD" w:rsidTr="000D60FD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:rsidR="00C43AAD" w:rsidRDefault="00C43A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น้ำเสียจากบ้านที่พักอาศัย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43AAD" w:rsidTr="000D60FD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:rsidR="00C43AAD" w:rsidRDefault="00C43A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น้ำเสียจากร้านค้า/ร้านอาหาร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43AAD" w:rsidTr="000D60FD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:rsidR="00C43AAD" w:rsidRDefault="00C43A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น้ำเสียจากพื้นที่สวน/ทำการเกษตร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43AAD" w:rsidTr="000D60FD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:rsidR="00C43AAD" w:rsidRDefault="00C43A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น้ำเสียจากการเลี้ยงสัตว์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43AAD" w:rsidTr="000D60FD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:rsidR="00C43AAD" w:rsidRDefault="00C43A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 น้ำเสียจากโรงงาน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43AAD" w:rsidTr="000D60FD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:rsidR="00C43AAD" w:rsidRDefault="00C43A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๖. น้ำเสียจากสถานประกอบการอื่นๆ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hideMark/>
          </w:tcPr>
          <w:p w:rsidR="00C43AAD" w:rsidRDefault="00C43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C43AAD" w:rsidRDefault="00C43AAD" w:rsidP="00C43AA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AAD" w:rsidRDefault="00C43AAD" w:rsidP="00C43AAD">
      <w:pPr>
        <w:rPr>
          <w:cs/>
        </w:rPr>
      </w:pPr>
    </w:p>
    <w:p w:rsidR="00C43AAD" w:rsidRDefault="00C43AAD" w:rsidP="00C43A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C6033">
        <w:rPr>
          <w:rFonts w:ascii="TH SarabunIT๙" w:hAnsi="TH SarabunIT๙" w:cs="TH SarabunIT๙"/>
          <w:sz w:val="32"/>
          <w:szCs w:val="32"/>
          <w:cs/>
        </w:rPr>
        <w:t>ในปี พ.ศ. ๒๕๖</w:t>
      </w:r>
      <w:r w:rsidR="00FC6033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ไม่พบน้ำเสียในพื้นที่</w:t>
      </w:r>
    </w:p>
    <w:p w:rsidR="00C43AAD" w:rsidRDefault="00C43AAD" w:rsidP="00C43AAD">
      <w:pPr>
        <w:rPr>
          <w:cs/>
        </w:rPr>
      </w:pPr>
    </w:p>
    <w:p w:rsidR="0071761B" w:rsidRPr="00C43AAD" w:rsidRDefault="0071761B"/>
    <w:sectPr w:rsidR="0071761B" w:rsidRPr="00C43AAD" w:rsidSect="00861543">
      <w:pgSz w:w="15840" w:h="12240" w:orient="landscape"/>
      <w:pgMar w:top="1440" w:right="567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AD"/>
    <w:rsid w:val="000D60FD"/>
    <w:rsid w:val="0071761B"/>
    <w:rsid w:val="00861543"/>
    <w:rsid w:val="00C43AAD"/>
    <w:rsid w:val="00CA58CC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55136-A773-4854-8A06-512301D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A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AA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54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1543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</dc:creator>
  <cp:keywords/>
  <dc:description/>
  <cp:lastModifiedBy>STP</cp:lastModifiedBy>
  <cp:revision>2</cp:revision>
  <cp:lastPrinted>2021-07-28T06:31:00Z</cp:lastPrinted>
  <dcterms:created xsi:type="dcterms:W3CDTF">2023-09-01T07:11:00Z</dcterms:created>
  <dcterms:modified xsi:type="dcterms:W3CDTF">2023-09-01T07:11:00Z</dcterms:modified>
</cp:coreProperties>
</file>